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3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Eindejaarsbrief vuurwerk van de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31-12-2021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Eindejaarsbrief-vuurwerk-van-de-burgemees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van Ginderen - Huisvesting AMV-ers(alleenstaande minderjarige statushouders)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Huisvesting-AMV-ers-alleenstaande-minderjarige-statushou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Raaijmakers - voortgang subsidieregeling wijk -en dorpshuizen 2022 t/m 2025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voortgang-subsidieregeling-wijk-en-dorpshuizen-2022-tm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in Cijfers Raad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Roosendaal-in-Cijfers-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Raaijmakers - 
              <text:s/>
              Voortgang ontmoeten en verbinden, lokale aanpak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Voortgang-ontmoeten-en-verbinden-lokale-aanpak-een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wethouder Theunis - aanvullende informatie Groot Mariadal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Memo-wethouder-Theunis-aanvullende-informatie-Groot-Mariad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wethouder Koenraad - Raadsinformatiebrief Dementie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Raadsinformatiebrief-Demen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burgemeester Van Midden - Voortgang pakket maatregelen Gastelseweg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Voortgang-pakket-maatregelen-Gastelse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Theunis - Toezegging commissie 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Toezegging-commissie-Programmabegroting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Theunis - Woonagenda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4,18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Woonagend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wethouder Raaijmakers - Uitwerking alternatieven grondslag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Uitwerking-alternatieven-grondslag-rioolheff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college - zienswijze mbt initiatiefvoorstel Visdonk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zienswijze-mbt-initiatiefvoorstel-Visdon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college - zienswijze mbt initiatiefvoorstel het nieuwe hart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zienswijze-mbt-initiatiefvoorstel-het-nieuwe-hart-van-Roosend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Theunis - Stand van zaken omgevingswet en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Stand-van-zaken-omgevingswet-en-omgevingsvi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Raaijmakers - Afdoening motie 
              <text:s/>
              intensivering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-motie-intensivering-klimaatadapt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Koenraad - PBD containers en pilot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PBD-containers-en-pilot-Westr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burgemeester Van Midden - Week van de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Week-van-de-Veilig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Koenraad - Afdoening motie glijdende schaal tegen armoedeval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315,40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Afdoening-motie-glijdende-schaal-tegen-armoedev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Raaijmakers 
              <text:s/>
              - Participatie gebiedsvisie Geerhoek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Participatie-gebiedsvisie-Geerhoe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Raaijmakers - Adviescommissie MER inzake milieu effectrapportage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06-10-2021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dviescommissie-MER-inzake-milieu-effectrapportage-Bulkenaa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Raaijmakers - Afdoening toezegging nav verzoek aanhouden rvs multifunctioneel gebouw Nispen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-toezegging-nav-verzoek-aanhouden-rvs-multifunctioneel-gebouw-Nis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burgemeester Van Midden - Uitvoering plan vuurwerkgebied nav motie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Uitvoering-plan-vuurwerkgebied-nav-mo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college - Toekomstvisie De6-samenwerking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413,21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Toekomstvisie-De6-samenwerk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college - verzoek doorschuiven agendapunt - 146-2021 beantwoording raadsvragen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verzoek-doorschuiven-agendapunt-146-2021-beantwoording-raadsvra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College - wensen en bedekingen mbt initiatiefvoorstellen Visdonk en A58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wensen-en-bedekingen-mbt-initiatiefvoorstellen-Visdonk-en-A5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Raaijmakers - Aanhouden raadsvoorstel Multifunctioneel gebouw Nispen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anhouden-raadsvoorstel-Multifunctioneel-gebouw-Nis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Koenraad - Overleg kermis
              <text:span text:style-name="T2"/>
            </text:p>
            <text:p text:style-name="P3"/>
          </table:table-cell>
          <table:table-cell table:style-name="Table3.A2" office:value-type="string">
            <text:p text:style-name="P4">27-08-2021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Overleg-kermi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Lok - Samenwerkingsovereenkomst doorontwikkeling binnenstad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22-07-2021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898,21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Samenwerkingsovereenkomst-doorontwikkeling-binnenstad-Roosenda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Ginderen - Stand van zaken doordecentralisatie Onderwijshuisvesting Primair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21-07-2021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Stand-van-zaken-doordecentralisatie-Onderwijshuisvesting-Primair-Onderwij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Raaijmakers en burgemeester Van Midden - Bericht subsidieaanvraag Integrale wijkaanpak Langdonk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en-burgemeester-Van-Midden-Bericht-subsidieaanvraag-Integrale-wijkaanpak-Langdon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burgemeester van Midden - Visie op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Visie-op-veiligh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burgemeester van Midden - Tijdelijke verhuizing politiebureau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ijdelijke-verhuizing-politiebureau-Rosoendaa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Koenraad - Moties en toezeggingen afval_update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Moties-en-toezeggingen-afval-update-juni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burgemeester Van Midden - Antwoord op vraag VVD-fractie uit raad 17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Antwoord-op-vraag-VVD-fractie-uit-raad-17-juni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Theunis - Publiekscampagne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Publiekscampagne-omgevingsvis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 - Inzake stand van zaken GI's Briedis en JBB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Inzake-stand-van-zaken-GI-s-Briedis-en-JBB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Koenraad - Prestatie-indicatoren inwonersondersteuning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Prestatie-indicatoren-inwonersondersteu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wethouder Raaijmakers - Aanvullende vraag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anvullende-vraag-snippergro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wethouder Raaijmakers - Bewegen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Bewegen-in-de-openbare-ruim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Brief wethouder Lok - Jaarverslag integriteit 2020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Jaarverslag-integriteit-2020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wethouder Theunis - Stand van zaken moties m.b.t. Woonagenda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Stand-van-zaken-moties-m-b-t-Woonagenda-2021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wethouder Raaijmakers en burgemeester Van Midden - Integrale wijkaanpak Langdonk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361,36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en-burgemeester-Van-Midden-Integrale-wijkaanpak-Langdonk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burgemeester Van Midden - Verzoek tot uitstel beantwoording motie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Verzoek-tot-uitstel-beantwoording-mo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Evaluatieonderzoek vuurwerkrellen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Evaluatieonderzoek-vuurwerkrell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Brief Burgemeester Van Midden - Opvanglocatie COA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Opvanglocatie-CO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wethouder Van Ginderen - Rapport Eigenwijs Transformeren en doorbraakaanpak Kwestbare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Rapport-Eigenwijs-Transformeren-en-doorbraakaanpak-Kwestbare-Kinder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Brief college - Verbreding inzet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Verbreding-inzet-colleg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Advies Poolse supermarkt 2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Advies-Poolse-supermarkt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Advies Poolse supermarkt 1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Advies-Poolse-supermarkt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Brief burgemeester Van Midden en Wethouder Lok - Beoordeling IBT - VTH-jaarverslag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715,84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en-Wethouder-Lok-Beoordeling-IBT-VTH-jaarverslag-en-uitvoeringsprogramm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wethouder van Ginderen - Nieuwe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627,22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Nieuwe-Wet-inburgering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Brief wethouder Raaimakers - regionale klimaatreis Waterkring-West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20,22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makers-regionale-klimaatreis-Waterkring-Wes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wethouder van Ginderen - Stand van zaken doordecentralisatie Primair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Stand-van-zaken-doordecentralisatie-Primair-Onderwij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Brief college - Meerkosten Jeugdwet en Wmo 2020 ten gevolge van Covid 19 - incl. Nadere Regel
              <text:span text:style-name="T2"/>
            </text:p>
            <text:p text:style-name="P3"/>
          </table:table-cell>
          <table:table-cell table:style-name="Table3.A2" office:value-type="string">
            <text:p text:style-name="P4">30-03-2021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college-Meerkosten-Jeugdwet-en-Wmo-2020-ten-gevolge-van-Covid-19-incl-Nadere-Rege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Brief wethouder Koenraad - Afhandeling motie Wijkgerichte aanpak zwerfafval en bijplaatsingen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Afhandeling-motie-Wijkgerichte-aanpak-zwerfafval-en-bijplaatsin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Brief wethouder Koenraad - stand van zaken beleidsplan integrale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stand-van-zaken-beleidsplan-integrale-schuldhulpverlen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wethouder Theunis - Verzoek tot intrekken raadsvoorstel vaststellen bestemmingsplan Moerstraatseweg 16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Verzoek-tot-intrekken-raadsvoorstel-vaststellen-bestemmingsplan-Moerstraatseweg-16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 wethouder Raaijmakers en burgemeester Van Midden - Impactanalyse kwetsbare wijken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483,92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en-burgemeester-Van-Midden-Impactanalyse-kwetsbare-wijk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Brief burgemeester Van Midden - Bestuurlijke reactie college op het advies van de commissie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Bestuurlijke-reactie-college-op-het-advies-van-de-commissie-ombudsma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Brief burgemeester Van Midden - Glory Assembly Church en het registratieproces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Glory-Assembly-Church-en-het-registratieproces-klacht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wethouder Koenraad - Raadsbrief kwijtschelding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Raadsbrief-kwijtschelding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Brief burgemeester Van Midden - Toezeggingen Commissie 18 november - leefbaarheid rondom Poolse supermarkt Gastelseweg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oezeggingen-Commissie-18-november-leefbaarheid-rondom-Poolse-supermarkt-Gastelsewe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Brief wethouder Koenraad - Afdoening motie Maak Roosendaal toegankelijk voor iedereen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240,23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Afdoening-motie-Maak-Roosendaal-toegankelijk-voor-iedereen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Brief wethouder Raaijmakers - Resultaten Flitspeiling jongeren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771,85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Resultaten-Flitspeiling-jonger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Brief wethouder Raaijmakers - Wijkhuis Stg. Kalsdonk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Wijkhuis-Stg-Kalsdon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Brief wethouder Raaijmakers - Toezeggingen onderbouwing duurzaamheidsmaatregelen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Toezeggingen-onderbouwing-duurzaamheidsmaatregel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1018" meta:character-count="6923" meta:non-whitespace-character-count="6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